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CDDFAA" w14:textId="7FE34918" w:rsidR="00FE4F49" w:rsidRDefault="00FE4F49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en-US"/>
        </w:rPr>
      </w:pPr>
      <w:r w:rsidRPr="00B830AC">
        <w:rPr>
          <w:noProof/>
          <w:sz w:val="20"/>
          <w:szCs w:val="20"/>
        </w:rPr>
        <w:drawing>
          <wp:inline distT="0" distB="0" distL="0" distR="0" wp14:anchorId="1AC58D63" wp14:editId="280917D0">
            <wp:extent cx="516255" cy="897255"/>
            <wp:effectExtent l="0" t="0" r="0" b="0"/>
            <wp:docPr id="2" name="Рисунок 2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7EE77" w14:textId="77777777" w:rsidR="00042599" w:rsidRDefault="00042599" w:rsidP="00FE4F49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14:paraId="200A484A" w14:textId="6B0FEB04" w:rsidR="00FE4F49" w:rsidRPr="00C07CE7" w:rsidRDefault="00FE4F49" w:rsidP="00FE4F4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bCs/>
          <w:color w:val="000000"/>
          <w:sz w:val="28"/>
          <w:szCs w:val="28"/>
        </w:rPr>
        <w:t>КОНТРОЛЬНО-СЧЕТНАЯ ПАЛАТА</w:t>
      </w:r>
    </w:p>
    <w:p w14:paraId="4583F5F5" w14:textId="77777777" w:rsidR="00FE4F49" w:rsidRPr="00C07CE7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ЛЕНИНСКОГО ГОРОДСКОГО ОКРУГА</w:t>
      </w:r>
    </w:p>
    <w:p w14:paraId="727F7EE2" w14:textId="77777777" w:rsidR="00FE4F49" w:rsidRPr="005B06DA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МОСКОВСКОЙ ОБЛАСТИ</w:t>
      </w:r>
    </w:p>
    <w:p w14:paraId="424312AC" w14:textId="77777777" w:rsidR="00C07CE7" w:rsidRDefault="00C07CE7" w:rsidP="00C07CE7">
      <w:pPr>
        <w:jc w:val="both"/>
      </w:pPr>
    </w:p>
    <w:p w14:paraId="31CE9FA4" w14:textId="2239D608" w:rsidR="00C371A8" w:rsidRDefault="004B3CEA" w:rsidP="00C371A8">
      <w:pPr>
        <w:jc w:val="center"/>
      </w:pPr>
      <w:r w:rsidRPr="004B3CEA">
        <w:t xml:space="preserve">07 мая 2024 года № </w:t>
      </w:r>
      <w:r>
        <w:t>2</w:t>
      </w:r>
      <w:r w:rsidR="00B460D3">
        <w:t>4</w:t>
      </w:r>
      <w:r w:rsidR="00E10CFF">
        <w:tab/>
      </w:r>
      <w:r w:rsidR="00E10CFF">
        <w:tab/>
      </w:r>
      <w:r w:rsidR="00E10CFF">
        <w:tab/>
      </w:r>
      <w:r w:rsidR="00C371A8">
        <w:tab/>
      </w:r>
      <w:r w:rsidR="00C371A8">
        <w:tab/>
      </w:r>
      <w:r w:rsidR="00C371A8">
        <w:tab/>
      </w:r>
      <w:r w:rsidR="00C371A8">
        <w:tab/>
      </w:r>
      <w:r w:rsidR="00C371A8" w:rsidRPr="00C371A8">
        <w:t>Директор</w:t>
      </w:r>
      <w:r w:rsidR="00C371A8">
        <w:t>у</w:t>
      </w:r>
    </w:p>
    <w:p w14:paraId="09F7C5D3" w14:textId="3949A820" w:rsidR="00C371A8" w:rsidRPr="00C371A8" w:rsidRDefault="00C371A8" w:rsidP="00C371A8">
      <w:pPr>
        <w:ind w:left="7788"/>
        <w:rPr>
          <w:bCs/>
        </w:rPr>
      </w:pPr>
      <w:r>
        <w:rPr>
          <w:bCs/>
        </w:rPr>
        <w:t xml:space="preserve">    </w:t>
      </w:r>
      <w:r w:rsidRPr="00C371A8">
        <w:rPr>
          <w:bCs/>
        </w:rPr>
        <w:t>МАОУ «ВХТЛ»</w:t>
      </w:r>
    </w:p>
    <w:p w14:paraId="016CD7F8" w14:textId="17DF91DE" w:rsidR="00C371A8" w:rsidRDefault="00C371A8" w:rsidP="00C371A8">
      <w:pPr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Камьяновой Е.А.</w:t>
      </w:r>
    </w:p>
    <w:p w14:paraId="48DCF1CA" w14:textId="77777777" w:rsidR="00C371A8" w:rsidRPr="00C371A8" w:rsidRDefault="00C371A8" w:rsidP="00C371A8">
      <w:pPr>
        <w:jc w:val="both"/>
        <w:rPr>
          <w:bCs/>
        </w:rPr>
      </w:pPr>
    </w:p>
    <w:p w14:paraId="109C224A" w14:textId="77777777" w:rsidR="00E10CFF" w:rsidRPr="00E10CFF" w:rsidRDefault="00E10CFF" w:rsidP="00E10CFF">
      <w:pPr>
        <w:jc w:val="both"/>
        <w:rPr>
          <w:bCs/>
        </w:rPr>
      </w:pPr>
    </w:p>
    <w:p w14:paraId="290EB092" w14:textId="19C783AE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2698D248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7A473A" w:rsidRPr="00FC440E">
        <w:t xml:space="preserve">от </w:t>
      </w:r>
      <w:r w:rsidR="004C6F4F" w:rsidRPr="00656DB0">
        <w:t>1</w:t>
      </w:r>
      <w:r w:rsidR="00CD7496">
        <w:t>2</w:t>
      </w:r>
      <w:r w:rsidR="004C6F4F" w:rsidRPr="00656DB0">
        <w:t xml:space="preserve">.03.2023 № </w:t>
      </w:r>
      <w:r w:rsidR="00CD7496">
        <w:t>6</w:t>
      </w:r>
      <w:r w:rsidR="00977B1E" w:rsidRPr="00977B1E">
        <w:t>, пунктом 2.</w:t>
      </w:r>
      <w:r w:rsidR="004C6F4F">
        <w:t>1</w:t>
      </w:r>
      <w:r w:rsidR="00977B1E" w:rsidRPr="00977B1E">
        <w:t xml:space="preserve"> плана работы Контрольно-счетной палаты Ленинского городского округа на 202</w:t>
      </w:r>
      <w:r w:rsidR="00CD7496">
        <w:t>4</w:t>
      </w:r>
      <w:r w:rsidR="00977B1E" w:rsidRPr="00977B1E">
        <w:t xml:space="preserve"> год</w:t>
      </w:r>
      <w:r w:rsidR="00654DF9">
        <w:t xml:space="preserve"> </w:t>
      </w:r>
      <w:r w:rsidR="00654DF9" w:rsidRPr="00A16572">
        <w:t>проведено контрольное мероприятие «</w:t>
      </w:r>
      <w:r w:rsidR="00654DF9" w:rsidRPr="00A9356F">
        <w:t>Внешняя проверка бюджетной отчетности главных администраторов бюджетных средств Ленинского городского округа за 202</w:t>
      </w:r>
      <w:r w:rsidR="00654DF9">
        <w:t>3</w:t>
      </w:r>
      <w:r w:rsidR="00654DF9" w:rsidRPr="00A9356F">
        <w:t xml:space="preserve"> год</w:t>
      </w:r>
      <w:r w:rsidR="00654DF9">
        <w:t>»</w:t>
      </w:r>
      <w:r w:rsidR="00654DF9" w:rsidRPr="00A16572">
        <w:t xml:space="preserve"> на объекте</w:t>
      </w:r>
      <w:r w:rsidR="00BE47F6">
        <w:t>:</w:t>
      </w:r>
      <w:r w:rsidR="00654DF9">
        <w:t xml:space="preserve"> </w:t>
      </w:r>
      <w:r w:rsidR="00C371A8" w:rsidRPr="00C371A8">
        <w:t>Муниципальное автономное общеобразовательное учреждение «Видновский художественно-технический лицей» (далее - МАОУ «ВХТЛ»)</w:t>
      </w:r>
      <w:r w:rsidR="00C371A8">
        <w:t xml:space="preserve">  </w:t>
      </w:r>
      <w:r w:rsidR="00977B1E" w:rsidRPr="00977B1E">
        <w:t xml:space="preserve">в период с </w:t>
      </w:r>
      <w:r w:rsidR="00CD7496">
        <w:t>18</w:t>
      </w:r>
      <w:r w:rsidR="00977B1E" w:rsidRPr="00977B1E">
        <w:t>.0</w:t>
      </w:r>
      <w:r w:rsidR="004C6F4F">
        <w:t>3</w:t>
      </w:r>
      <w:r w:rsidR="00977B1E" w:rsidRPr="00977B1E">
        <w:t>.202</w:t>
      </w:r>
      <w:r w:rsidR="00CD7496">
        <w:t>4</w:t>
      </w:r>
      <w:r w:rsidR="00977B1E" w:rsidRPr="00977B1E">
        <w:t xml:space="preserve"> по </w:t>
      </w:r>
      <w:r w:rsidR="004C6F4F">
        <w:t>2</w:t>
      </w:r>
      <w:r w:rsidR="00CD7496">
        <w:t>7</w:t>
      </w:r>
      <w:r w:rsidR="00977B1E" w:rsidRPr="00977B1E">
        <w:t>.0</w:t>
      </w:r>
      <w:r w:rsidR="004C6F4F">
        <w:t>4</w:t>
      </w:r>
      <w:r w:rsidR="00977B1E" w:rsidRPr="00977B1E">
        <w:t>.202</w:t>
      </w:r>
      <w:r w:rsidR="00CD7496">
        <w:t>4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1C3E8E60" w14:textId="77777777" w:rsidR="00B3389C" w:rsidRDefault="00B3389C" w:rsidP="00B3389C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26E8C66D" w14:textId="77777777" w:rsidR="00B3389C" w:rsidRPr="00DB4A6D" w:rsidRDefault="00B3389C" w:rsidP="00B3389C">
      <w:pPr>
        <w:tabs>
          <w:tab w:val="left" w:pos="567"/>
        </w:tabs>
        <w:contextualSpacing/>
        <w:jc w:val="both"/>
      </w:pPr>
    </w:p>
    <w:p w14:paraId="4B111D5D" w14:textId="77777777" w:rsidR="00B3389C" w:rsidRPr="00C15979" w:rsidRDefault="00B3389C" w:rsidP="00B3389C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>Согласно требованиям пункта 54 СГС «Доходы», пункта 16 СГС «Концептуальные основы», 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A0437D" w14:textId="5CA924E8" w:rsidR="00B3389C" w:rsidRPr="00FB03FF" w:rsidRDefault="00B3389C" w:rsidP="00B3389C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>пункта 54 СГС «Доходы», пункта 16 СГС «Концептуальные основы», 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2023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выполнении муниципального задания </w:t>
      </w:r>
      <w:r w:rsidRPr="00B3389C">
        <w:rPr>
          <w:rFonts w:ascii="Times New Roman" w:hAnsi="Times New Roman" w:cs="Times New Roman"/>
          <w:sz w:val="24"/>
          <w:szCs w:val="24"/>
        </w:rPr>
        <w:t>МАОУ «ВХТЛ»</w:t>
      </w:r>
      <w:r w:rsidRPr="00FB03FF">
        <w:rPr>
          <w:rFonts w:ascii="Times New Roman" w:hAnsi="Times New Roman" w:cs="Times New Roman"/>
          <w:sz w:val="24"/>
          <w:szCs w:val="24"/>
        </w:rPr>
        <w:t xml:space="preserve"> за 2023 год на общую сумму </w:t>
      </w:r>
      <w:r w:rsidRPr="00B3389C">
        <w:rPr>
          <w:rFonts w:ascii="Times New Roman" w:hAnsi="Times New Roman" w:cs="Times New Roman"/>
          <w:iCs/>
          <w:sz w:val="24"/>
          <w:szCs w:val="24"/>
        </w:rPr>
        <w:t>287 064 160,00 рублей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2149EFEC" w14:textId="77777777" w:rsidR="00B3389C" w:rsidRPr="00BF71BB" w:rsidRDefault="00B3389C" w:rsidP="00B3389C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2C85FE96" w14:textId="2642EA24" w:rsidR="00B3389C" w:rsidRDefault="00B3389C" w:rsidP="00B3389C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3389C">
        <w:rPr>
          <w:rFonts w:ascii="Times New Roman" w:hAnsi="Times New Roman" w:cs="Times New Roman"/>
          <w:sz w:val="24"/>
          <w:szCs w:val="24"/>
        </w:rPr>
        <w:t>МАОУ «ВХТЛ»</w:t>
      </w:r>
      <w:r>
        <w:rPr>
          <w:rFonts w:ascii="Times New Roman" w:hAnsi="Times New Roman" w:cs="Times New Roman"/>
          <w:sz w:val="24"/>
          <w:szCs w:val="24"/>
        </w:rPr>
        <w:t xml:space="preserve"> 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2B848FC5" w14:textId="77777777" w:rsidR="00B3389C" w:rsidRPr="00DB4A6D" w:rsidRDefault="00B3389C" w:rsidP="00B3389C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78C32CA" w14:textId="7559FDD0" w:rsidR="00B3389C" w:rsidRPr="00B3389C" w:rsidRDefault="00B3389C" w:rsidP="00B3389C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89C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78852807" w14:textId="21C0C4E6" w:rsidR="00B3389C" w:rsidRDefault="00B3389C" w:rsidP="00B3389C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Pr="00B3389C">
        <w:t>МАОУ</w:t>
      </w:r>
      <w:r>
        <w:t> </w:t>
      </w:r>
      <w:r w:rsidRPr="00B3389C">
        <w:t>«ВХТЛ»</w:t>
      </w:r>
      <w:r>
        <w:t xml:space="preserve"> </w:t>
      </w:r>
      <w:r w:rsidRPr="00F645CB">
        <w:t xml:space="preserve">за 2023 год 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>го округа от 06.12.2022 № 5323.</w:t>
      </w:r>
    </w:p>
    <w:p w14:paraId="275D7AAC" w14:textId="77777777" w:rsidR="00B3389C" w:rsidRDefault="00B3389C" w:rsidP="00B3389C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4837E224" w14:textId="77777777" w:rsidR="00B3389C" w:rsidRPr="00BF71BB" w:rsidRDefault="00B3389C" w:rsidP="00B3389C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22EB47C3" w14:textId="77777777" w:rsidR="00B3389C" w:rsidRDefault="00B3389C" w:rsidP="00B3389C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372CBEA9" w14:textId="77777777" w:rsidR="00B3389C" w:rsidRPr="00BF71BB" w:rsidRDefault="00B3389C" w:rsidP="00B3389C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4A9B236C" w14:textId="77777777" w:rsidR="00B3389C" w:rsidRDefault="00B3389C" w:rsidP="00B3389C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3CAAD1C2" w14:textId="77777777" w:rsidR="00B3389C" w:rsidRPr="00B42A94" w:rsidRDefault="00B3389C" w:rsidP="00B3389C">
      <w:pPr>
        <w:autoSpaceDE w:val="0"/>
        <w:autoSpaceDN w:val="0"/>
        <w:adjustRightInd w:val="0"/>
        <w:ind w:firstLine="708"/>
        <w:jc w:val="both"/>
      </w:pPr>
    </w:p>
    <w:p w14:paraId="003DCC0F" w14:textId="77777777" w:rsidR="00B3389C" w:rsidRDefault="00B3389C" w:rsidP="00B3389C">
      <w:pPr>
        <w:autoSpaceDE w:val="0"/>
        <w:autoSpaceDN w:val="0"/>
        <w:adjustRightInd w:val="0"/>
        <w:jc w:val="both"/>
      </w:pPr>
    </w:p>
    <w:p w14:paraId="27127B7E" w14:textId="77777777" w:rsidR="00060626" w:rsidRDefault="00060626" w:rsidP="00060626">
      <w:pPr>
        <w:autoSpaceDE w:val="0"/>
        <w:autoSpaceDN w:val="0"/>
        <w:adjustRightInd w:val="0"/>
        <w:ind w:firstLine="708"/>
        <w:jc w:val="both"/>
      </w:pPr>
    </w:p>
    <w:p w14:paraId="0B18649F" w14:textId="77777777" w:rsidR="00060626" w:rsidRDefault="00060626" w:rsidP="00060626">
      <w:pPr>
        <w:autoSpaceDE w:val="0"/>
        <w:autoSpaceDN w:val="0"/>
        <w:adjustRightInd w:val="0"/>
        <w:ind w:firstLine="708"/>
        <w:jc w:val="both"/>
      </w:pPr>
    </w:p>
    <w:p w14:paraId="41D8E50E" w14:textId="77777777" w:rsidR="00060626" w:rsidRDefault="00060626" w:rsidP="00060626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38D813E4" w14:textId="77777777" w:rsidR="00060626" w:rsidRDefault="00060626" w:rsidP="00060626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547FE872" w14:textId="77777777" w:rsidR="00060626" w:rsidRDefault="00060626" w:rsidP="00060626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2023 год» </w:t>
      </w:r>
    </w:p>
    <w:p w14:paraId="4A05365B" w14:textId="77777777" w:rsidR="00060626" w:rsidRDefault="00060626" w:rsidP="00060626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2024 год)</w:t>
      </w:r>
    </w:p>
    <w:p w14:paraId="45030BD6" w14:textId="77777777" w:rsidR="00060626" w:rsidRDefault="00060626" w:rsidP="00060626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20E9F539" w14:textId="1D434BD2" w:rsidR="00060626" w:rsidRDefault="00060626" w:rsidP="00060626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предписания Контрольно-счётной палаты Ленинского городского округа Московской области от 07.05.2024 № 24 выполнены в полном объёме.</w:t>
      </w:r>
    </w:p>
    <w:p w14:paraId="47E118D2" w14:textId="73A857D5" w:rsidR="00F4646F" w:rsidRPr="00EC6802" w:rsidRDefault="00F4646F" w:rsidP="00060626">
      <w:pPr>
        <w:autoSpaceDE w:val="0"/>
        <w:autoSpaceDN w:val="0"/>
        <w:adjustRightInd w:val="0"/>
        <w:jc w:val="both"/>
        <w:rPr>
          <w:bCs/>
        </w:rPr>
      </w:pPr>
    </w:p>
    <w:sectPr w:rsidR="00F4646F" w:rsidRPr="00EC6802" w:rsidSect="00CA23CE">
      <w:footerReference w:type="default" r:id="rId9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A602A4" w14:textId="77777777" w:rsidR="00AE2A7A" w:rsidRDefault="00AE2A7A" w:rsidP="00EE5EC2">
      <w:r>
        <w:separator/>
      </w:r>
    </w:p>
  </w:endnote>
  <w:endnote w:type="continuationSeparator" w:id="0">
    <w:p w14:paraId="5632FD52" w14:textId="77777777" w:rsidR="00AE2A7A" w:rsidRDefault="00AE2A7A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20D7FBF5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0626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60E8C8" w14:textId="77777777" w:rsidR="00AE2A7A" w:rsidRDefault="00AE2A7A" w:rsidP="00EE5EC2">
      <w:r>
        <w:separator/>
      </w:r>
    </w:p>
  </w:footnote>
  <w:footnote w:type="continuationSeparator" w:id="0">
    <w:p w14:paraId="39B0DADE" w14:textId="77777777" w:rsidR="00AE2A7A" w:rsidRDefault="00AE2A7A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DB50957"/>
    <w:multiLevelType w:val="multilevel"/>
    <w:tmpl w:val="0CDEDAC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1617564">
    <w:abstractNumId w:val="3"/>
  </w:num>
  <w:num w:numId="2" w16cid:durableId="1332105138">
    <w:abstractNumId w:val="2"/>
  </w:num>
  <w:num w:numId="3" w16cid:durableId="125582933">
    <w:abstractNumId w:val="1"/>
  </w:num>
  <w:num w:numId="4" w16cid:durableId="561869887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91C"/>
    <w:rsid w:val="00056BA3"/>
    <w:rsid w:val="00060626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5525"/>
    <w:rsid w:val="00076F4F"/>
    <w:rsid w:val="00077836"/>
    <w:rsid w:val="00082061"/>
    <w:rsid w:val="0008396A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3B05"/>
    <w:rsid w:val="000D4AA3"/>
    <w:rsid w:val="000D4EEC"/>
    <w:rsid w:val="000D676F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5B66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13BA"/>
    <w:rsid w:val="00241920"/>
    <w:rsid w:val="00245B1B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20850"/>
    <w:rsid w:val="00426535"/>
    <w:rsid w:val="00427B37"/>
    <w:rsid w:val="00427D39"/>
    <w:rsid w:val="00431ED4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3CEA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4D9D"/>
    <w:rsid w:val="00516215"/>
    <w:rsid w:val="00525CEF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291"/>
    <w:rsid w:val="008F63FD"/>
    <w:rsid w:val="008F77F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80EF3"/>
    <w:rsid w:val="00A82DF9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209B"/>
    <w:rsid w:val="00AE2A7A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64D0"/>
    <w:rsid w:val="00B309D2"/>
    <w:rsid w:val="00B30F10"/>
    <w:rsid w:val="00B3389C"/>
    <w:rsid w:val="00B400A8"/>
    <w:rsid w:val="00B40127"/>
    <w:rsid w:val="00B42A94"/>
    <w:rsid w:val="00B42BF8"/>
    <w:rsid w:val="00B44FD9"/>
    <w:rsid w:val="00B4560D"/>
    <w:rsid w:val="00B45643"/>
    <w:rsid w:val="00B460D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371A8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0CFF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4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587DE-79E4-4C93-A44A-F30E1EA84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548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Елена Егорова</cp:lastModifiedBy>
  <cp:revision>7</cp:revision>
  <cp:lastPrinted>2023-05-03T14:38:00Z</cp:lastPrinted>
  <dcterms:created xsi:type="dcterms:W3CDTF">2024-05-17T14:02:00Z</dcterms:created>
  <dcterms:modified xsi:type="dcterms:W3CDTF">2024-10-18T07:04:00Z</dcterms:modified>
</cp:coreProperties>
</file>